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AE" w:rsidRPr="000A504B" w:rsidRDefault="00DB5DAE" w:rsidP="00DB5DAE">
      <w:pPr>
        <w:spacing w:line="400" w:lineRule="exact"/>
        <w:ind w:left="1286" w:hangingChars="402" w:hanging="1286"/>
        <w:jc w:val="center"/>
        <w:rPr>
          <w:rFonts w:ascii="標楷體" w:eastAsia="標楷體" w:hAnsi="標楷體"/>
          <w:sz w:val="32"/>
          <w:szCs w:val="32"/>
        </w:rPr>
      </w:pPr>
      <w:r w:rsidRPr="000A504B">
        <w:rPr>
          <w:rFonts w:ascii="標楷體" w:eastAsia="標楷體" w:hAnsi="標楷體" w:hint="eastAsia"/>
          <w:sz w:val="32"/>
          <w:szCs w:val="32"/>
        </w:rPr>
        <w:t>台北市教育局99年度私立學校獎勵補助款決標紀錄</w:t>
      </w:r>
    </w:p>
    <w:tbl>
      <w:tblPr>
        <w:tblpPr w:leftFromText="180" w:rightFromText="180" w:vertAnchor="page" w:horzAnchor="margin" w:tblpY="218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850"/>
        <w:gridCol w:w="2127"/>
        <w:gridCol w:w="1984"/>
        <w:gridCol w:w="1559"/>
        <w:gridCol w:w="1843"/>
      </w:tblGrid>
      <w:tr w:rsidR="00DB5DAE" w:rsidRPr="000A504B" w:rsidTr="006A5253">
        <w:trPr>
          <w:trHeight w:val="53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E" w:rsidRPr="000A504B" w:rsidRDefault="00DB5DAE" w:rsidP="006A525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0A504B">
              <w:rPr>
                <w:rFonts w:asciiTheme="majorEastAsia" w:eastAsiaTheme="majorEastAsia" w:hAnsiTheme="majorEastAsia" w:cs="新細明體"/>
                <w:kern w:val="0"/>
              </w:rPr>
              <w:t>採購標的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E" w:rsidRPr="000A504B" w:rsidRDefault="00DB5DAE" w:rsidP="006A525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0A504B">
              <w:rPr>
                <w:rFonts w:asciiTheme="majorEastAsia" w:eastAsiaTheme="majorEastAsia" w:hAnsiTheme="majorEastAsia" w:cs="新細明體"/>
                <w:kern w:val="0"/>
              </w:rPr>
              <w:t>採購</w:t>
            </w:r>
          </w:p>
        </w:tc>
      </w:tr>
      <w:tr w:rsidR="00DB5DAE" w:rsidRPr="000A504B" w:rsidTr="00B079A6">
        <w:trPr>
          <w:trHeight w:val="52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AE" w:rsidRPr="000A504B" w:rsidRDefault="00DB5DAE" w:rsidP="006A525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E" w:rsidRPr="000A504B" w:rsidRDefault="00DB5DAE" w:rsidP="006A525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0A504B">
              <w:rPr>
                <w:rFonts w:asciiTheme="majorEastAsia" w:eastAsiaTheme="majorEastAsia" w:hAnsiTheme="majorEastAsia" w:cs="新細明體"/>
                <w:kern w:val="0"/>
              </w:rPr>
              <w:t>性質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E" w:rsidRPr="000A504B" w:rsidRDefault="00DB5DAE" w:rsidP="006A525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0A504B">
              <w:rPr>
                <w:rFonts w:asciiTheme="majorEastAsia" w:eastAsiaTheme="majorEastAsia" w:hAnsiTheme="majorEastAsia" w:cs="新細明體"/>
                <w:kern w:val="0"/>
              </w:rPr>
              <w:t>法令依據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E" w:rsidRPr="000A504B" w:rsidRDefault="00DB5DAE" w:rsidP="006A525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0A504B">
              <w:rPr>
                <w:rFonts w:asciiTheme="majorEastAsia" w:eastAsiaTheme="majorEastAsia" w:hAnsiTheme="majorEastAsia" w:cs="新細明體"/>
                <w:kern w:val="0"/>
              </w:rPr>
              <w:t>方式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E" w:rsidRPr="000A504B" w:rsidRDefault="00DB5DAE" w:rsidP="006A525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0A504B">
              <w:rPr>
                <w:rFonts w:asciiTheme="majorEastAsia" w:eastAsiaTheme="majorEastAsia" w:hAnsiTheme="majorEastAsia" w:cs="新細明體"/>
                <w:kern w:val="0"/>
              </w:rPr>
              <w:t>採購金額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E" w:rsidRPr="000A504B" w:rsidRDefault="00DB5DAE" w:rsidP="006A525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0A504B">
              <w:rPr>
                <w:rFonts w:asciiTheme="majorEastAsia" w:eastAsiaTheme="majorEastAsia" w:hAnsiTheme="majorEastAsia" w:cs="新細明體"/>
                <w:kern w:val="0"/>
              </w:rPr>
              <w:t>廠商</w:t>
            </w:r>
          </w:p>
        </w:tc>
      </w:tr>
      <w:tr w:rsidR="00DB5DAE" w:rsidRPr="000A504B" w:rsidTr="00B079A6">
        <w:trPr>
          <w:trHeight w:val="13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E" w:rsidRPr="000A504B" w:rsidRDefault="00DB5DAE" w:rsidP="006A525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A26BDB">
              <w:rPr>
                <w:rFonts w:asciiTheme="majorEastAsia" w:eastAsiaTheme="majorEastAsia" w:hAnsiTheme="majorEastAsia" w:cs="新細明體" w:hint="eastAsia"/>
                <w:kern w:val="0"/>
              </w:rPr>
              <w:t>飲水機</w:t>
            </w:r>
          </w:p>
          <w:p w:rsidR="00DB5DAE" w:rsidRPr="000A504B" w:rsidRDefault="00DB5DAE" w:rsidP="006A5253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A504B">
              <w:rPr>
                <w:rFonts w:asciiTheme="majorEastAsia" w:eastAsiaTheme="majorEastAsia" w:hAnsiTheme="majorEastAsia"/>
                <w:kern w:val="0"/>
              </w:rPr>
              <w:t>32</w:t>
            </w:r>
            <w:r w:rsidRPr="000A504B">
              <w:rPr>
                <w:rFonts w:asciiTheme="majorEastAsia" w:eastAsiaTheme="majorEastAsia" w:hAnsiTheme="majorEastAsia" w:cs="新細明體"/>
                <w:kern w:val="0"/>
              </w:rPr>
              <w:t>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E" w:rsidRPr="000A504B" w:rsidRDefault="00DB5DAE" w:rsidP="006A525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0A504B">
              <w:rPr>
                <w:rFonts w:asciiTheme="majorEastAsia" w:eastAsiaTheme="majorEastAsia" w:hAnsiTheme="majorEastAsia" w:cs="新細明體"/>
                <w:kern w:val="0"/>
              </w:rPr>
              <w:t>財物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E" w:rsidRPr="000A504B" w:rsidRDefault="00DB5DAE" w:rsidP="006A525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0A504B">
              <w:rPr>
                <w:rFonts w:asciiTheme="majorEastAsia" w:eastAsiaTheme="majorEastAsia" w:hAnsiTheme="majorEastAsia" w:cs="新細明體"/>
                <w:kern w:val="0"/>
              </w:rPr>
              <w:t>採購法第</w:t>
            </w:r>
            <w:r w:rsidRPr="000A504B">
              <w:rPr>
                <w:rFonts w:asciiTheme="majorEastAsia" w:eastAsiaTheme="majorEastAsia" w:hAnsiTheme="majorEastAsia"/>
                <w:kern w:val="0"/>
              </w:rPr>
              <w:t>93</w:t>
            </w:r>
            <w:r w:rsidRPr="000A504B">
              <w:rPr>
                <w:rFonts w:asciiTheme="majorEastAsia" w:eastAsiaTheme="majorEastAsia" w:hAnsiTheme="majorEastAsia" w:cs="新細明體"/>
                <w:kern w:val="0"/>
              </w:rPr>
              <w:t>條</w:t>
            </w:r>
          </w:p>
          <w:p w:rsidR="00DB5DAE" w:rsidRPr="000A504B" w:rsidRDefault="00DB5DAE" w:rsidP="006A525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0A504B">
              <w:rPr>
                <w:rFonts w:asciiTheme="majorEastAsia" w:eastAsiaTheme="majorEastAsia" w:hAnsiTheme="majorEastAsia" w:cs="新細明體"/>
                <w:kern w:val="0"/>
              </w:rPr>
              <w:t>共同供應契約</w:t>
            </w:r>
          </w:p>
          <w:p w:rsidR="00DB5DAE" w:rsidRPr="000A504B" w:rsidRDefault="00DB5DAE" w:rsidP="006A525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0A504B">
              <w:rPr>
                <w:rFonts w:asciiTheme="majorEastAsia" w:eastAsiaTheme="majorEastAsia" w:hAnsiTheme="majorEastAsia" w:cs="新細明體"/>
                <w:kern w:val="0"/>
              </w:rPr>
              <w:t>實施辦法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E" w:rsidRPr="000A504B" w:rsidRDefault="00DB5DAE" w:rsidP="006A525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0A504B">
              <w:rPr>
                <w:rFonts w:asciiTheme="majorEastAsia" w:eastAsiaTheme="majorEastAsia" w:hAnsiTheme="majorEastAsia" w:cs="新細明體"/>
                <w:kern w:val="0"/>
              </w:rPr>
              <w:t>共同供應契約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E" w:rsidRPr="000A504B" w:rsidRDefault="00DB5DAE" w:rsidP="006A525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A26BDB">
              <w:rPr>
                <w:rFonts w:asciiTheme="majorEastAsia" w:eastAsiaTheme="majorEastAsia" w:hAnsiTheme="majorEastAsia" w:hint="eastAsia"/>
              </w:rPr>
              <w:t>1,074,464</w:t>
            </w:r>
            <w:r w:rsidRPr="000A504B">
              <w:rPr>
                <w:rFonts w:asciiTheme="majorEastAsia" w:eastAsiaTheme="majorEastAsia" w:hAnsiTheme="majorEastAsia" w:cs="新細明體"/>
                <w:kern w:val="0"/>
              </w:rPr>
              <w:t>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E" w:rsidRPr="00A26BDB" w:rsidRDefault="00DB5DAE" w:rsidP="006A5253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A26BDB">
              <w:rPr>
                <w:rFonts w:asciiTheme="majorEastAsia" w:eastAsiaTheme="majorEastAsia" w:hAnsiTheme="majorEastAsia" w:hint="eastAsia"/>
              </w:rPr>
              <w:t>賀眾企業股份</w:t>
            </w:r>
          </w:p>
          <w:p w:rsidR="00DB5DAE" w:rsidRPr="000A504B" w:rsidRDefault="00DB5DAE" w:rsidP="006A525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A26BDB">
              <w:rPr>
                <w:rFonts w:asciiTheme="majorEastAsia" w:eastAsiaTheme="majorEastAsia" w:hAnsiTheme="majorEastAsia" w:hint="eastAsia"/>
              </w:rPr>
              <w:t>有限公司</w:t>
            </w:r>
          </w:p>
        </w:tc>
      </w:tr>
      <w:tr w:rsidR="00DB5DAE" w:rsidRPr="000A504B" w:rsidTr="00B079A6">
        <w:trPr>
          <w:trHeight w:val="13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E" w:rsidRPr="00A26BDB" w:rsidRDefault="00DB5DAE" w:rsidP="006A5253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A26BDB">
              <w:rPr>
                <w:rFonts w:asciiTheme="majorEastAsia" w:eastAsiaTheme="majorEastAsia" w:hAnsiTheme="majorEastAsia" w:hint="eastAsia"/>
              </w:rPr>
              <w:t>筆記型電腦50台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E" w:rsidRPr="00A26BDB" w:rsidRDefault="00DB5DAE" w:rsidP="006A5253">
            <w:pPr>
              <w:jc w:val="center"/>
              <w:rPr>
                <w:rFonts w:asciiTheme="majorEastAsia" w:eastAsiaTheme="majorEastAsia" w:hAnsiTheme="majorEastAsia"/>
              </w:rPr>
            </w:pPr>
            <w:r w:rsidRPr="000A504B">
              <w:rPr>
                <w:rFonts w:asciiTheme="majorEastAsia" w:eastAsiaTheme="majorEastAsia" w:hAnsiTheme="majorEastAsia" w:cs="新細明體"/>
                <w:kern w:val="0"/>
              </w:rPr>
              <w:t>財物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E" w:rsidRPr="000A504B" w:rsidRDefault="00DB5DAE" w:rsidP="006A525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0A504B">
              <w:rPr>
                <w:rFonts w:asciiTheme="majorEastAsia" w:eastAsiaTheme="majorEastAsia" w:hAnsiTheme="majorEastAsia" w:cs="新細明體"/>
                <w:kern w:val="0"/>
              </w:rPr>
              <w:t>採購法第</w:t>
            </w:r>
            <w:r w:rsidRPr="000A504B">
              <w:rPr>
                <w:rFonts w:asciiTheme="majorEastAsia" w:eastAsiaTheme="majorEastAsia" w:hAnsiTheme="majorEastAsia"/>
                <w:kern w:val="0"/>
              </w:rPr>
              <w:t>93</w:t>
            </w:r>
            <w:r w:rsidRPr="000A504B">
              <w:rPr>
                <w:rFonts w:asciiTheme="majorEastAsia" w:eastAsiaTheme="majorEastAsia" w:hAnsiTheme="majorEastAsia" w:cs="新細明體"/>
                <w:kern w:val="0"/>
              </w:rPr>
              <w:t>條</w:t>
            </w:r>
          </w:p>
          <w:p w:rsidR="00DB5DAE" w:rsidRPr="000A504B" w:rsidRDefault="00DB5DAE" w:rsidP="006A525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0A504B">
              <w:rPr>
                <w:rFonts w:asciiTheme="majorEastAsia" w:eastAsiaTheme="majorEastAsia" w:hAnsiTheme="majorEastAsia" w:cs="新細明體"/>
                <w:kern w:val="0"/>
              </w:rPr>
              <w:t>共同供應契約</w:t>
            </w:r>
          </w:p>
          <w:p w:rsidR="00DB5DAE" w:rsidRPr="000A504B" w:rsidRDefault="00DB5DAE" w:rsidP="006A525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0A504B">
              <w:rPr>
                <w:rFonts w:asciiTheme="majorEastAsia" w:eastAsiaTheme="majorEastAsia" w:hAnsiTheme="majorEastAsia" w:cs="新細明體"/>
                <w:kern w:val="0"/>
              </w:rPr>
              <w:t>實施辦法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E" w:rsidRPr="000A504B" w:rsidRDefault="00DB5DAE" w:rsidP="006A525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0A504B">
              <w:rPr>
                <w:rFonts w:asciiTheme="majorEastAsia" w:eastAsiaTheme="majorEastAsia" w:hAnsiTheme="majorEastAsia" w:cs="新細明體"/>
                <w:kern w:val="0"/>
              </w:rPr>
              <w:t>共同供應契約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E" w:rsidRPr="00A26BDB" w:rsidRDefault="00DB5DAE" w:rsidP="006A5253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A26BDB">
              <w:rPr>
                <w:rFonts w:asciiTheme="majorEastAsia" w:eastAsiaTheme="majorEastAsia" w:hAnsiTheme="majorEastAsia" w:hint="eastAsia"/>
              </w:rPr>
              <w:t>852,900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E" w:rsidRPr="00A26BDB" w:rsidRDefault="00DB5DAE" w:rsidP="006A5253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A26BDB">
              <w:rPr>
                <w:rFonts w:asciiTheme="majorEastAsia" w:eastAsiaTheme="majorEastAsia" w:hAnsiTheme="majorEastAsia" w:hint="eastAsia"/>
              </w:rPr>
              <w:t>虹華科技股份有限公司</w:t>
            </w:r>
          </w:p>
        </w:tc>
      </w:tr>
      <w:tr w:rsidR="00DB5DAE" w:rsidRPr="000A504B" w:rsidTr="00B079A6">
        <w:trPr>
          <w:trHeight w:val="13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E" w:rsidRPr="00A26BDB" w:rsidRDefault="00DB5DAE" w:rsidP="006A5253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A26BDB">
              <w:rPr>
                <w:rFonts w:asciiTheme="majorEastAsia" w:eastAsiaTheme="majorEastAsia" w:hAnsiTheme="majorEastAsia" w:hint="eastAsia"/>
              </w:rPr>
              <w:t>桌球檯</w:t>
            </w:r>
          </w:p>
          <w:p w:rsidR="00DB5DAE" w:rsidRPr="00A26BDB" w:rsidRDefault="00DB5DAE" w:rsidP="006A5253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A26BDB">
              <w:rPr>
                <w:rFonts w:asciiTheme="majorEastAsia" w:eastAsiaTheme="majorEastAsia" w:hAnsiTheme="majorEastAsia" w:hint="eastAsia"/>
              </w:rPr>
              <w:t>4張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E" w:rsidRPr="00A26BDB" w:rsidRDefault="00DB5DAE" w:rsidP="006A5253">
            <w:pPr>
              <w:jc w:val="center"/>
              <w:rPr>
                <w:rFonts w:asciiTheme="majorEastAsia" w:eastAsiaTheme="majorEastAsia" w:hAnsiTheme="majorEastAsia"/>
              </w:rPr>
            </w:pPr>
            <w:r w:rsidRPr="000A504B">
              <w:rPr>
                <w:rFonts w:asciiTheme="majorEastAsia" w:eastAsiaTheme="majorEastAsia" w:hAnsiTheme="majorEastAsia" w:cs="新細明體"/>
                <w:kern w:val="0"/>
              </w:rPr>
              <w:t>財物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E" w:rsidRPr="000A504B" w:rsidRDefault="00DB5DAE" w:rsidP="006A525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0A504B">
              <w:rPr>
                <w:rFonts w:asciiTheme="majorEastAsia" w:eastAsiaTheme="majorEastAsia" w:hAnsiTheme="majorEastAsia" w:cs="新細明體"/>
                <w:kern w:val="0"/>
              </w:rPr>
              <w:t>採購法第</w:t>
            </w:r>
            <w:r w:rsidRPr="000A504B">
              <w:rPr>
                <w:rFonts w:asciiTheme="majorEastAsia" w:eastAsiaTheme="majorEastAsia" w:hAnsiTheme="majorEastAsia"/>
                <w:kern w:val="0"/>
              </w:rPr>
              <w:t>93</w:t>
            </w:r>
            <w:r w:rsidRPr="000A504B">
              <w:rPr>
                <w:rFonts w:asciiTheme="majorEastAsia" w:eastAsiaTheme="majorEastAsia" w:hAnsiTheme="majorEastAsia" w:cs="新細明體"/>
                <w:kern w:val="0"/>
              </w:rPr>
              <w:t>條</w:t>
            </w:r>
          </w:p>
          <w:p w:rsidR="00DB5DAE" w:rsidRPr="000A504B" w:rsidRDefault="00DB5DAE" w:rsidP="006A525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0A504B">
              <w:rPr>
                <w:rFonts w:asciiTheme="majorEastAsia" w:eastAsiaTheme="majorEastAsia" w:hAnsiTheme="majorEastAsia" w:cs="新細明體"/>
                <w:kern w:val="0"/>
              </w:rPr>
              <w:t>共同供應契約</w:t>
            </w:r>
          </w:p>
          <w:p w:rsidR="00DB5DAE" w:rsidRPr="000A504B" w:rsidRDefault="00DB5DAE" w:rsidP="006A525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0A504B">
              <w:rPr>
                <w:rFonts w:asciiTheme="majorEastAsia" w:eastAsiaTheme="majorEastAsia" w:hAnsiTheme="majorEastAsia" w:cs="新細明體"/>
                <w:kern w:val="0"/>
              </w:rPr>
              <w:t>實施辦法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E" w:rsidRPr="000A504B" w:rsidRDefault="00DB5DAE" w:rsidP="006A525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0A504B">
              <w:rPr>
                <w:rFonts w:asciiTheme="majorEastAsia" w:eastAsiaTheme="majorEastAsia" w:hAnsiTheme="majorEastAsia" w:cs="新細明體"/>
                <w:kern w:val="0"/>
              </w:rPr>
              <w:t>共同供應契約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E" w:rsidRPr="00A26BDB" w:rsidRDefault="00DB5DAE" w:rsidP="006A5253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A26BDB">
              <w:rPr>
                <w:rFonts w:asciiTheme="majorEastAsia" w:eastAsiaTheme="majorEastAsia" w:hAnsiTheme="majorEastAsia" w:hint="eastAsia"/>
              </w:rPr>
              <w:t>170,560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E" w:rsidRPr="00A26BDB" w:rsidRDefault="00DB5DAE" w:rsidP="006A5253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26BDB">
              <w:rPr>
                <w:rFonts w:asciiTheme="majorEastAsia" w:eastAsiaTheme="majorEastAsia" w:hAnsiTheme="majorEastAsia" w:hint="eastAsia"/>
                <w:sz w:val="22"/>
                <w:szCs w:val="22"/>
              </w:rPr>
              <w:t>僑泰鑫健康事業股份有限公司</w:t>
            </w:r>
          </w:p>
        </w:tc>
      </w:tr>
      <w:tr w:rsidR="00DB5DAE" w:rsidRPr="000A504B" w:rsidTr="00B079A6">
        <w:trPr>
          <w:trHeight w:val="142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E" w:rsidRPr="00A26BDB" w:rsidRDefault="00DB5DAE" w:rsidP="006A5253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A26BDB">
              <w:rPr>
                <w:rFonts w:asciiTheme="majorEastAsia" w:eastAsiaTheme="majorEastAsia" w:hAnsiTheme="majorEastAsia" w:hint="eastAsia"/>
              </w:rPr>
              <w:t>實驗器材</w:t>
            </w:r>
          </w:p>
          <w:p w:rsidR="00DB5DAE" w:rsidRPr="00A26BDB" w:rsidRDefault="00DB5DAE" w:rsidP="006A5253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A26BDB">
              <w:rPr>
                <w:rFonts w:asciiTheme="majorEastAsia" w:eastAsiaTheme="majorEastAsia" w:hAnsiTheme="majorEastAsia" w:hint="eastAsia"/>
              </w:rPr>
              <w:t>一批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E" w:rsidRPr="00A26BDB" w:rsidRDefault="00DB5DAE" w:rsidP="006A5253">
            <w:pPr>
              <w:jc w:val="center"/>
              <w:rPr>
                <w:rFonts w:asciiTheme="majorEastAsia" w:eastAsiaTheme="majorEastAsia" w:hAnsiTheme="majorEastAsia"/>
              </w:rPr>
            </w:pPr>
            <w:r w:rsidRPr="000A504B">
              <w:rPr>
                <w:rFonts w:asciiTheme="majorEastAsia" w:eastAsiaTheme="majorEastAsia" w:hAnsiTheme="majorEastAsia" w:cs="新細明體"/>
                <w:kern w:val="0"/>
              </w:rPr>
              <w:t>財物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E" w:rsidRPr="000A504B" w:rsidRDefault="00DB5DAE" w:rsidP="00B079A6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0A504B">
              <w:rPr>
                <w:rFonts w:asciiTheme="majorEastAsia" w:eastAsiaTheme="majorEastAsia" w:hAnsiTheme="majorEastAsia" w:cs="新細明體"/>
                <w:kern w:val="0"/>
              </w:rPr>
              <w:t>採購法第</w:t>
            </w:r>
            <w:r w:rsidR="00B079A6">
              <w:rPr>
                <w:rFonts w:asciiTheme="majorEastAsia" w:eastAsiaTheme="majorEastAsia" w:hAnsiTheme="majorEastAsia" w:hint="eastAsia"/>
                <w:kern w:val="0"/>
              </w:rPr>
              <w:t>4</w:t>
            </w:r>
            <w:r w:rsidRPr="000A504B">
              <w:rPr>
                <w:rFonts w:asciiTheme="majorEastAsia" w:eastAsiaTheme="majorEastAsia" w:hAnsiTheme="majorEastAsia"/>
                <w:kern w:val="0"/>
              </w:rPr>
              <w:t>9</w:t>
            </w:r>
            <w:r w:rsidRPr="000A504B">
              <w:rPr>
                <w:rFonts w:asciiTheme="majorEastAsia" w:eastAsiaTheme="majorEastAsia" w:hAnsiTheme="majorEastAsia" w:cs="新細明體"/>
                <w:kern w:val="0"/>
              </w:rPr>
              <w:t>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E" w:rsidRPr="000A504B" w:rsidRDefault="00DB5DAE" w:rsidP="006A525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0A504B">
              <w:rPr>
                <w:rFonts w:asciiTheme="majorEastAsia" w:eastAsiaTheme="majorEastAsia" w:hAnsiTheme="majorEastAsia" w:cs="新細明體"/>
                <w:kern w:val="0"/>
              </w:rPr>
              <w:t>公開</w:t>
            </w:r>
            <w:r w:rsidR="00B079A6">
              <w:rPr>
                <w:rFonts w:asciiTheme="majorEastAsia" w:eastAsiaTheme="majorEastAsia" w:hAnsiTheme="majorEastAsia" w:cs="新細明體" w:hint="eastAsia"/>
                <w:kern w:val="0"/>
              </w:rPr>
              <w:t>取得報價單或企劃書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E" w:rsidRPr="000A504B" w:rsidRDefault="00DB5DAE" w:rsidP="006A525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A26BDB">
              <w:rPr>
                <w:rFonts w:asciiTheme="majorEastAsia" w:eastAsiaTheme="majorEastAsia" w:hAnsiTheme="majorEastAsia" w:hint="eastAsia"/>
              </w:rPr>
              <w:t>420,000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E" w:rsidRPr="00A26BDB" w:rsidRDefault="00DB5DAE" w:rsidP="006A5253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A26BDB">
              <w:rPr>
                <w:rFonts w:asciiTheme="majorEastAsia" w:eastAsiaTheme="majorEastAsia" w:hAnsiTheme="majorEastAsia" w:hint="eastAsia"/>
              </w:rPr>
              <w:t>瑞光儀器</w:t>
            </w:r>
          </w:p>
          <w:p w:rsidR="00DB5DAE" w:rsidRPr="000A504B" w:rsidRDefault="00DB5DAE" w:rsidP="006A525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A26BDB">
              <w:rPr>
                <w:rFonts w:asciiTheme="majorEastAsia" w:eastAsiaTheme="majorEastAsia" w:hAnsiTheme="majorEastAsia" w:hint="eastAsia"/>
              </w:rPr>
              <w:t>有限公司</w:t>
            </w:r>
          </w:p>
        </w:tc>
      </w:tr>
    </w:tbl>
    <w:p w:rsidR="00627EE9" w:rsidRDefault="00627EE9"/>
    <w:sectPr w:rsidR="00627EE9" w:rsidSect="00DB5DA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1B9" w:rsidRDefault="005F51B9" w:rsidP="00DB5DAE">
      <w:r>
        <w:separator/>
      </w:r>
    </w:p>
  </w:endnote>
  <w:endnote w:type="continuationSeparator" w:id="1">
    <w:p w:rsidR="005F51B9" w:rsidRDefault="005F51B9" w:rsidP="00DB5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1B9" w:rsidRDefault="005F51B9" w:rsidP="00DB5DAE">
      <w:r>
        <w:separator/>
      </w:r>
    </w:p>
  </w:footnote>
  <w:footnote w:type="continuationSeparator" w:id="1">
    <w:p w:rsidR="005F51B9" w:rsidRDefault="005F51B9" w:rsidP="00DB5D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5DAE"/>
    <w:rsid w:val="00141B63"/>
    <w:rsid w:val="005F51B9"/>
    <w:rsid w:val="00627EE9"/>
    <w:rsid w:val="00B079A6"/>
    <w:rsid w:val="00DB5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5DA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B5DA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B5DA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B5DA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3</cp:revision>
  <dcterms:created xsi:type="dcterms:W3CDTF">2010-10-27T08:14:00Z</dcterms:created>
  <dcterms:modified xsi:type="dcterms:W3CDTF">2010-11-08T07:01:00Z</dcterms:modified>
</cp:coreProperties>
</file>